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36CF" w14:textId="402014CA" w:rsidR="004B7128" w:rsidRDefault="004B7128" w:rsidP="004B7128">
      <w:pPr>
        <w:snapToGrid w:val="0"/>
        <w:spacing w:line="276" w:lineRule="auto"/>
        <w:ind w:right="-1"/>
        <w:rPr>
          <w:rStyle w:val="Collegamentoipertestuale"/>
          <w:b/>
          <w:bCs/>
          <w:color w:val="000000"/>
          <w:sz w:val="20"/>
          <w:szCs w:val="20"/>
          <w:u w:val="none"/>
          <w:lang w:eastAsia="ar-SA"/>
        </w:rPr>
      </w:pPr>
      <w:r>
        <w:rPr>
          <w:noProof/>
          <w:lang w:eastAsia="ar-SA"/>
        </w:rPr>
        <w:drawing>
          <wp:anchor distT="0" distB="0" distL="0" distR="0" simplePos="0" relativeHeight="251659264" behindDoc="0" locked="0" layoutInCell="0" allowOverlap="1" wp14:anchorId="2645A1A6" wp14:editId="3F863788">
            <wp:simplePos x="0" y="0"/>
            <wp:positionH relativeFrom="column">
              <wp:posOffset>2882265</wp:posOffset>
            </wp:positionH>
            <wp:positionV relativeFrom="paragraph">
              <wp:posOffset>-286385</wp:posOffset>
            </wp:positionV>
            <wp:extent cx="354330" cy="380365"/>
            <wp:effectExtent l="0" t="0" r="0" b="0"/>
            <wp:wrapNone/>
            <wp:docPr id="115132917" name="Immagine 2" descr="100px-Italia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00px-Italia-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8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D46A4" w14:textId="77777777" w:rsidR="004B7128" w:rsidRPr="004B7128" w:rsidRDefault="004B7128" w:rsidP="004B7128">
      <w:pPr>
        <w:snapToGrid w:val="0"/>
        <w:spacing w:line="276" w:lineRule="auto"/>
        <w:ind w:right="-1"/>
        <w:jc w:val="center"/>
        <w:rPr>
          <w:rStyle w:val="CollegamentoInternet"/>
          <w:iCs/>
          <w:color w:val="000000" w:themeColor="text1"/>
          <w:u w:val="none"/>
        </w:rPr>
      </w:pPr>
      <w:r w:rsidRPr="004B7128">
        <w:rPr>
          <w:rStyle w:val="CollegamentoInternet"/>
          <w:iCs/>
          <w:color w:val="000000" w:themeColor="text1"/>
          <w:sz w:val="20"/>
          <w:szCs w:val="20"/>
          <w:u w:val="none"/>
        </w:rPr>
        <w:t>REPUBBLICA ITALIANA</w:t>
      </w:r>
    </w:p>
    <w:p w14:paraId="036BD833" w14:textId="77777777" w:rsidR="004B7128" w:rsidRPr="004B7128" w:rsidRDefault="004B7128" w:rsidP="004B7128">
      <w:pPr>
        <w:tabs>
          <w:tab w:val="left" w:pos="405"/>
          <w:tab w:val="center" w:pos="4819"/>
        </w:tabs>
        <w:snapToGrid w:val="0"/>
        <w:spacing w:line="276" w:lineRule="auto"/>
        <w:ind w:right="-1"/>
        <w:jc w:val="center"/>
        <w:rPr>
          <w:rStyle w:val="CollegamentoInternet"/>
          <w:b/>
          <w:bCs/>
          <w:color w:val="000000" w:themeColor="text1"/>
          <w:sz w:val="20"/>
          <w:szCs w:val="20"/>
          <w:u w:val="none"/>
        </w:rPr>
      </w:pPr>
      <w:r w:rsidRPr="004B7128">
        <w:rPr>
          <w:rStyle w:val="CollegamentoInternet"/>
          <w:iCs/>
          <w:color w:val="000000" w:themeColor="text1"/>
          <w:sz w:val="20"/>
          <w:szCs w:val="20"/>
          <w:u w:val="none"/>
        </w:rPr>
        <w:t>Ministero dell'Istruzione e del Merito</w:t>
      </w:r>
    </w:p>
    <w:p w14:paraId="5B51CF1A" w14:textId="77777777" w:rsidR="004B7128" w:rsidRPr="004B7128" w:rsidRDefault="004B7128" w:rsidP="004B7128">
      <w:pPr>
        <w:snapToGrid w:val="0"/>
        <w:spacing w:line="276" w:lineRule="auto"/>
        <w:ind w:right="-1"/>
        <w:jc w:val="center"/>
        <w:rPr>
          <w:rStyle w:val="CollegamentoInternet"/>
          <w:color w:val="000000" w:themeColor="text1"/>
          <w:sz w:val="20"/>
          <w:szCs w:val="20"/>
          <w:u w:val="none"/>
        </w:rPr>
      </w:pPr>
      <w:r w:rsidRPr="004B7128">
        <w:rPr>
          <w:rStyle w:val="CollegamentoInternet"/>
          <w:b/>
          <w:bCs/>
          <w:color w:val="000000" w:themeColor="text1"/>
          <w:sz w:val="20"/>
          <w:szCs w:val="20"/>
          <w:u w:val="none"/>
        </w:rPr>
        <w:t>ISTITUTO COMPRENSIVO DI MELDOLA</w:t>
      </w:r>
    </w:p>
    <w:p w14:paraId="6C830996" w14:textId="77777777" w:rsidR="004B7128" w:rsidRPr="004B7128" w:rsidRDefault="004B7128" w:rsidP="004B7128">
      <w:pPr>
        <w:snapToGrid w:val="0"/>
        <w:spacing w:line="276" w:lineRule="auto"/>
        <w:ind w:right="-1"/>
        <w:jc w:val="center"/>
        <w:rPr>
          <w:rStyle w:val="CollegamentoInternet"/>
          <w:color w:val="000000" w:themeColor="text1"/>
          <w:sz w:val="20"/>
          <w:szCs w:val="20"/>
          <w:u w:val="none"/>
        </w:rPr>
      </w:pPr>
      <w:r w:rsidRPr="004B7128">
        <w:rPr>
          <w:rStyle w:val="CollegamentoInternet"/>
          <w:color w:val="000000" w:themeColor="text1"/>
          <w:sz w:val="20"/>
          <w:szCs w:val="20"/>
          <w:u w:val="none"/>
        </w:rPr>
        <w:t>Viale della Repubblica, 47 – 47014 MELDOLA (FC) Tel. 0543/496420-495177 – Fax 0543/490305</w:t>
      </w:r>
    </w:p>
    <w:p w14:paraId="7A13A3F8" w14:textId="77777777" w:rsidR="004B7128" w:rsidRPr="004B7128" w:rsidRDefault="004B7128" w:rsidP="004B7128">
      <w:pPr>
        <w:snapToGrid w:val="0"/>
        <w:spacing w:line="276" w:lineRule="auto"/>
        <w:ind w:right="-1"/>
        <w:jc w:val="center"/>
        <w:rPr>
          <w:b/>
          <w:color w:val="000000" w:themeColor="text1"/>
          <w:sz w:val="20"/>
          <w:szCs w:val="20"/>
        </w:rPr>
      </w:pPr>
      <w:r w:rsidRPr="004B7128">
        <w:rPr>
          <w:rStyle w:val="CollegamentoInternet"/>
          <w:color w:val="000000" w:themeColor="text1"/>
          <w:sz w:val="20"/>
          <w:szCs w:val="20"/>
          <w:u w:val="none"/>
        </w:rPr>
        <w:t xml:space="preserve">e-mail: </w:t>
      </w:r>
      <w:hyperlink r:id="rId6" w:history="1">
        <w:r w:rsidRPr="004B7128">
          <w:rPr>
            <w:rStyle w:val="CollegamentoInternet"/>
            <w:color w:val="000000" w:themeColor="text1"/>
            <w:sz w:val="20"/>
            <w:szCs w:val="20"/>
            <w:u w:val="none"/>
          </w:rPr>
          <w:t>foic81100c@istruzione.it</w:t>
        </w:r>
      </w:hyperlink>
      <w:r w:rsidRPr="004B7128">
        <w:rPr>
          <w:rStyle w:val="CollegamentoInternet"/>
          <w:color w:val="000000" w:themeColor="text1"/>
          <w:sz w:val="20"/>
          <w:szCs w:val="20"/>
          <w:u w:val="none"/>
        </w:rPr>
        <w:t xml:space="preserve"> - </w:t>
      </w:r>
      <w:hyperlink r:id="rId7" w:history="1">
        <w:r w:rsidRPr="004B7128">
          <w:rPr>
            <w:rStyle w:val="CollegamentoInternet"/>
            <w:color w:val="000000" w:themeColor="text1"/>
            <w:sz w:val="20"/>
            <w:szCs w:val="20"/>
            <w:u w:val="none"/>
          </w:rPr>
          <w:t>foic81100c@pec.istruzione.it</w:t>
        </w:r>
      </w:hyperlink>
      <w:r w:rsidRPr="004B7128">
        <w:rPr>
          <w:rStyle w:val="CollegamentoInternet"/>
          <w:color w:val="000000" w:themeColor="text1"/>
          <w:sz w:val="20"/>
          <w:szCs w:val="20"/>
          <w:u w:val="none"/>
        </w:rPr>
        <w:t xml:space="preserve">  - </w:t>
      </w:r>
      <w:r w:rsidRPr="004B7128">
        <w:rPr>
          <w:color w:val="000000" w:themeColor="text1"/>
          <w:sz w:val="20"/>
          <w:szCs w:val="20"/>
        </w:rPr>
        <w:t xml:space="preserve">Sito web </w:t>
      </w:r>
      <w:hyperlink r:id="rId8" w:history="1">
        <w:r w:rsidRPr="004B7128">
          <w:rPr>
            <w:rStyle w:val="Collegamentoipertestuale"/>
            <w:b/>
            <w:color w:val="000000" w:themeColor="text1"/>
            <w:sz w:val="20"/>
            <w:szCs w:val="20"/>
            <w:u w:val="none"/>
          </w:rPr>
          <w:t>www.icsmeldola.edu.it</w:t>
        </w:r>
      </w:hyperlink>
      <w:r w:rsidRPr="004B7128">
        <w:rPr>
          <w:b/>
          <w:color w:val="000000" w:themeColor="text1"/>
          <w:sz w:val="20"/>
          <w:szCs w:val="20"/>
        </w:rPr>
        <w:t xml:space="preserve"> </w:t>
      </w:r>
    </w:p>
    <w:p w14:paraId="24595CD3" w14:textId="77777777" w:rsidR="004B7128" w:rsidRPr="004B7128" w:rsidRDefault="004B7128" w:rsidP="004B7128">
      <w:pPr>
        <w:snapToGri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</w:p>
    <w:p w14:paraId="3F259C87" w14:textId="77777777" w:rsidR="00C46E70" w:rsidRDefault="00000000">
      <w:pPr>
        <w:jc w:val="center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PIANO DIDATTICO PERSONALIZZATO</w:t>
      </w:r>
    </w:p>
    <w:p w14:paraId="20F2BB44" w14:textId="77777777" w:rsidR="00C46E70" w:rsidRDefault="00000000">
      <w:pPr>
        <w:jc w:val="center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Scuola Secondaria di I° grado “D. Alighieri”</w:t>
      </w:r>
    </w:p>
    <w:p w14:paraId="1B06D97A" w14:textId="77777777" w:rsidR="00C46E70" w:rsidRDefault="00C46E70">
      <w:pPr>
        <w:jc w:val="center"/>
        <w:rPr>
          <w:color w:val="1F497D"/>
          <w:sz w:val="36"/>
          <w:szCs w:val="36"/>
        </w:rPr>
      </w:pPr>
    </w:p>
    <w:p w14:paraId="70D1D284" w14:textId="77777777" w:rsidR="00C46E70" w:rsidRDefault="00000000">
      <w:pPr>
        <w:jc w:val="center"/>
        <w:rPr>
          <w:color w:val="1F497D"/>
          <w:sz w:val="36"/>
          <w:szCs w:val="36"/>
        </w:rPr>
      </w:pPr>
      <w:r>
        <w:rPr>
          <w:color w:val="1F497D"/>
          <w:sz w:val="36"/>
          <w:szCs w:val="36"/>
        </w:rPr>
        <w:t>ANNO SCOLASTICO 2019/2020</w:t>
      </w:r>
    </w:p>
    <w:p w14:paraId="3C8610CF" w14:textId="77777777" w:rsidR="00C46E70" w:rsidRDefault="00C46E70">
      <w:pPr>
        <w:pStyle w:val="Titolo3"/>
        <w:keepLines w:val="0"/>
        <w:widowControl/>
        <w:spacing w:before="0" w:line="240" w:lineRule="auto"/>
        <w:jc w:val="both"/>
        <w:rPr>
          <w:sz w:val="36"/>
          <w:szCs w:val="36"/>
        </w:rPr>
      </w:pPr>
    </w:p>
    <w:p w14:paraId="7E3F9C9A" w14:textId="77777777" w:rsidR="00C46E70" w:rsidRDefault="00000000">
      <w:pPr>
        <w:pStyle w:val="Titolo3"/>
        <w:keepLines w:val="0"/>
        <w:widowControl/>
        <w:spacing w:before="0" w:line="240" w:lineRule="auto"/>
        <w:jc w:val="both"/>
      </w:pPr>
      <w:r>
        <w:rPr>
          <w:u w:val="single"/>
        </w:rPr>
        <w:t>PARTE PRIMA</w:t>
      </w:r>
    </w:p>
    <w:p w14:paraId="6967C41E" w14:textId="77777777" w:rsidR="00C46E70" w:rsidRDefault="00C46E70">
      <w:pPr>
        <w:jc w:val="both"/>
      </w:pPr>
    </w:p>
    <w:p w14:paraId="4CDB9C9F" w14:textId="77777777" w:rsidR="00C46E70" w:rsidRDefault="00C46E70">
      <w:pPr>
        <w:jc w:val="both"/>
      </w:pPr>
    </w:p>
    <w:p w14:paraId="201464EB" w14:textId="77777777" w:rsidR="00C46E70" w:rsidRDefault="00000000">
      <w:pPr>
        <w:jc w:val="both"/>
      </w:pPr>
      <w:r>
        <w:t>ANALISI DELLA SITUAZIONE DELL’ALUNNO/A</w:t>
      </w:r>
    </w:p>
    <w:p w14:paraId="49704717" w14:textId="77777777" w:rsidR="00C46E70" w:rsidRDefault="00C46E70">
      <w:pPr>
        <w:ind w:left="360"/>
      </w:pP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7"/>
        <w:gridCol w:w="6081"/>
      </w:tblGrid>
      <w:tr w:rsidR="00C46E70" w14:paraId="37005752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0E46" w14:textId="77777777" w:rsidR="00C46E70" w:rsidRDefault="00000000">
            <w:pPr>
              <w:snapToGrid w:val="0"/>
            </w:pPr>
            <w:r>
              <w:t>Nome e cognome</w:t>
            </w:r>
          </w:p>
          <w:p w14:paraId="60849A39" w14:textId="77777777" w:rsidR="00C46E70" w:rsidRDefault="00C46E70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7437" w14:textId="77777777" w:rsidR="00C46E70" w:rsidRDefault="00C46E70">
            <w:pPr>
              <w:snapToGrid w:val="0"/>
            </w:pPr>
          </w:p>
        </w:tc>
      </w:tr>
      <w:tr w:rsidR="00C46E70" w14:paraId="336B6391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2A980" w14:textId="77777777" w:rsidR="00C46E70" w:rsidRDefault="00000000">
            <w:pPr>
              <w:snapToGrid w:val="0"/>
            </w:pPr>
            <w:r>
              <w:t>Data di nascita</w:t>
            </w:r>
          </w:p>
          <w:p w14:paraId="03CD5CA2" w14:textId="77777777" w:rsidR="00C46E70" w:rsidRDefault="00C46E70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711D" w14:textId="77777777" w:rsidR="00C46E70" w:rsidRDefault="00C46E70">
            <w:pPr>
              <w:snapToGrid w:val="0"/>
            </w:pPr>
          </w:p>
        </w:tc>
      </w:tr>
      <w:tr w:rsidR="00C46E70" w14:paraId="6571A3B4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7793C" w14:textId="77777777" w:rsidR="00C46E70" w:rsidRDefault="00000000">
            <w:pPr>
              <w:snapToGrid w:val="0"/>
            </w:pPr>
            <w:r>
              <w:t>Classe</w:t>
            </w:r>
          </w:p>
          <w:p w14:paraId="1A52B82F" w14:textId="77777777" w:rsidR="00C46E70" w:rsidRDefault="00C46E70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9E31" w14:textId="77777777" w:rsidR="00C46E70" w:rsidRDefault="00C46E70">
            <w:pPr>
              <w:snapToGrid w:val="0"/>
            </w:pPr>
          </w:p>
        </w:tc>
      </w:tr>
      <w:tr w:rsidR="00C46E70" w14:paraId="4F07C273" w14:textId="77777777">
        <w:trPr>
          <w:trHeight w:val="699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20B6D" w14:textId="77777777" w:rsidR="00C46E70" w:rsidRDefault="00000000">
            <w:pPr>
              <w:snapToGrid w:val="0"/>
            </w:pPr>
            <w:r>
              <w:t>Docente coordinatore della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490A" w14:textId="77777777" w:rsidR="00C46E70" w:rsidRDefault="00C46E70">
            <w:pPr>
              <w:snapToGrid w:val="0"/>
            </w:pPr>
          </w:p>
        </w:tc>
      </w:tr>
      <w:tr w:rsidR="00C46E70" w14:paraId="5F121C1B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B89FE" w14:textId="77777777" w:rsidR="00C46E70" w:rsidRDefault="00000000">
            <w:pPr>
              <w:snapToGrid w:val="0"/>
            </w:pPr>
            <w:r>
              <w:t>Diagnosi medico-specialistica</w:t>
            </w:r>
          </w:p>
          <w:p w14:paraId="70A9DBC4" w14:textId="77777777" w:rsidR="00C46E70" w:rsidRDefault="00C46E70">
            <w:pPr>
              <w:snapToGrid w:val="0"/>
            </w:pPr>
          </w:p>
          <w:p w14:paraId="3F60F034" w14:textId="77777777" w:rsidR="00C46E70" w:rsidRDefault="00C46E70">
            <w:pPr>
              <w:snapToGrid w:val="0"/>
            </w:pPr>
          </w:p>
          <w:p w14:paraId="04EBDA6E" w14:textId="77777777" w:rsidR="00C46E70" w:rsidRDefault="00C46E70">
            <w:pPr>
              <w:snapToGrid w:val="0"/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51C6" w14:textId="77777777" w:rsidR="00C46E70" w:rsidRDefault="00C46E70">
            <w:pPr>
              <w:snapToGrid w:val="0"/>
            </w:pPr>
          </w:p>
          <w:p w14:paraId="6A791263" w14:textId="77777777" w:rsidR="00C46E70" w:rsidRDefault="00000000">
            <w:pPr>
              <w:snapToGrid w:val="0"/>
              <w:spacing w:line="360" w:lineRule="auto"/>
            </w:pPr>
            <w:r>
              <w:t>redatta in data…………………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41C34AAA" w14:textId="77777777" w:rsidR="00C46E70" w:rsidRDefault="00000000">
            <w:pPr>
              <w:snapToGrid w:val="0"/>
              <w:spacing w:line="360" w:lineRule="auto"/>
            </w:pPr>
            <w:r>
              <w:t>dal/dalla Dott./</w:t>
            </w:r>
            <w:proofErr w:type="spellStart"/>
            <w:r>
              <w:t>ssa</w:t>
            </w:r>
            <w:proofErr w:type="spellEnd"/>
            <w:r>
              <w:t xml:space="preserve"> ………………………………</w:t>
            </w:r>
            <w:proofErr w:type="gramStart"/>
            <w:r>
              <w:t>…….</w:t>
            </w:r>
            <w:proofErr w:type="gramEnd"/>
            <w:r>
              <w:t>…….</w:t>
            </w:r>
          </w:p>
          <w:p w14:paraId="7C142868" w14:textId="77777777" w:rsidR="00C46E70" w:rsidRDefault="00000000">
            <w:r>
              <w:t>□ AUSL                  □ PRIVATO</w:t>
            </w:r>
          </w:p>
          <w:p w14:paraId="2C5F1704" w14:textId="77777777" w:rsidR="00C46E70" w:rsidRDefault="00C46E70"/>
          <w:p w14:paraId="5702CA65" w14:textId="77777777" w:rsidR="00C46E70" w:rsidRDefault="00000000">
            <w:pPr>
              <w:spacing w:line="360" w:lineRule="auto"/>
            </w:pPr>
            <w:r>
              <w:t>□ F 81.0 Dislessia</w:t>
            </w:r>
          </w:p>
          <w:p w14:paraId="211B6BA5" w14:textId="77777777" w:rsidR="00C46E70" w:rsidRDefault="00000000">
            <w:pPr>
              <w:spacing w:line="360" w:lineRule="auto"/>
            </w:pPr>
            <w:r>
              <w:t>□ F 81.1 Disortografia</w:t>
            </w:r>
          </w:p>
          <w:p w14:paraId="33FD6272" w14:textId="77777777" w:rsidR="00C46E70" w:rsidRDefault="00000000">
            <w:pPr>
              <w:spacing w:line="360" w:lineRule="auto"/>
            </w:pPr>
            <w:r>
              <w:t>□ F 81.2 Discalculia</w:t>
            </w:r>
          </w:p>
          <w:p w14:paraId="1AB69086" w14:textId="77777777" w:rsidR="00C46E70" w:rsidRDefault="00000000">
            <w:pPr>
              <w:spacing w:line="360" w:lineRule="auto"/>
            </w:pPr>
            <w:r>
              <w:t>□ F 81.3 Disturbo misto delle abilità scolastiche</w:t>
            </w:r>
          </w:p>
          <w:p w14:paraId="68D327BD" w14:textId="77777777" w:rsidR="00C46E70" w:rsidRDefault="00000000">
            <w:pPr>
              <w:spacing w:line="360" w:lineRule="auto"/>
            </w:pPr>
            <w:r>
              <w:t>□ Disortografia</w:t>
            </w:r>
          </w:p>
          <w:p w14:paraId="07A86D4F" w14:textId="77777777" w:rsidR="00C46E70" w:rsidRDefault="00000000">
            <w:pPr>
              <w:spacing w:line="360" w:lineRule="auto"/>
            </w:pPr>
            <w:r>
              <w:t>□ Difficoltà di comprensione del testo</w:t>
            </w:r>
          </w:p>
          <w:p w14:paraId="63761589" w14:textId="77777777" w:rsidR="00C46E70" w:rsidRDefault="00000000">
            <w:pPr>
              <w:spacing w:line="360" w:lineRule="auto"/>
            </w:pPr>
            <w:r>
              <w:t>□ altro………………………………………………………</w:t>
            </w:r>
          </w:p>
          <w:p w14:paraId="44251E8F" w14:textId="77777777" w:rsidR="00C46E70" w:rsidRDefault="00C46E70"/>
        </w:tc>
      </w:tr>
      <w:tr w:rsidR="00C46E70" w14:paraId="107200B2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D0E93" w14:textId="77777777" w:rsidR="00C46E70" w:rsidRDefault="00000000">
            <w:pPr>
              <w:snapToGrid w:val="0"/>
            </w:pPr>
            <w:r>
              <w:t>Indicazioni metodologico-didattiche fornite dal neuropsichiatra/psicologo che ha redatto la diagnosi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0447" w14:textId="77777777" w:rsidR="00C46E70" w:rsidRDefault="00C46E70"/>
        </w:tc>
      </w:tr>
      <w:tr w:rsidR="00C46E70" w14:paraId="0BE587CB" w14:textId="77777777"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16B88" w14:textId="77777777" w:rsidR="00C46E70" w:rsidRDefault="00000000">
            <w:pPr>
              <w:snapToGrid w:val="0"/>
            </w:pPr>
            <w:r>
              <w:lastRenderedPageBreak/>
              <w:t>Osservazioni del Consiglio di Classe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317" w14:textId="77777777" w:rsidR="00C46E70" w:rsidRDefault="00000000">
            <w:pPr>
              <w:snapToGrid w:val="0"/>
            </w:pPr>
            <w:r>
              <w:t>L’alunno/a è:</w:t>
            </w:r>
          </w:p>
          <w:p w14:paraId="049E7C86" w14:textId="77777777" w:rsidR="00C46E70" w:rsidRDefault="00C46E70">
            <w:pPr>
              <w:snapToGrid w:val="0"/>
            </w:pPr>
          </w:p>
          <w:p w14:paraId="4F1BE696" w14:textId="77777777" w:rsidR="00C46E70" w:rsidRDefault="00000000">
            <w:pPr>
              <w:snapToGrid w:val="0"/>
              <w:spacing w:line="360" w:lineRule="auto"/>
            </w:pPr>
            <w:r>
              <w:t>□ collaborativo/a</w:t>
            </w:r>
          </w:p>
          <w:p w14:paraId="7C69F463" w14:textId="77777777" w:rsidR="00C46E70" w:rsidRDefault="00000000">
            <w:pPr>
              <w:snapToGrid w:val="0"/>
              <w:spacing w:line="360" w:lineRule="auto"/>
            </w:pPr>
            <w:r>
              <w:t>□ partecipe</w:t>
            </w:r>
          </w:p>
          <w:p w14:paraId="07D16963" w14:textId="77777777" w:rsidR="00C46E70" w:rsidRDefault="00C46E70">
            <w:pPr>
              <w:snapToGrid w:val="0"/>
              <w:spacing w:line="360" w:lineRule="auto"/>
            </w:pPr>
          </w:p>
          <w:p w14:paraId="07C4B257" w14:textId="77777777" w:rsidR="00C46E70" w:rsidRDefault="00000000">
            <w:pPr>
              <w:snapToGrid w:val="0"/>
              <w:spacing w:line="360" w:lineRule="auto"/>
            </w:pPr>
            <w:r>
              <w:t xml:space="preserve">□ rispettoso/a delle regole </w:t>
            </w:r>
          </w:p>
          <w:p w14:paraId="1FFA7000" w14:textId="77777777" w:rsidR="00C46E70" w:rsidRDefault="00000000">
            <w:pPr>
              <w:snapToGrid w:val="0"/>
              <w:spacing w:line="360" w:lineRule="auto"/>
            </w:pPr>
            <w:r>
              <w:t>□ motivato/a al lavoro scolastico</w:t>
            </w:r>
          </w:p>
          <w:p w14:paraId="65A772E9" w14:textId="77777777" w:rsidR="00C46E70" w:rsidRDefault="00000000">
            <w:pPr>
              <w:snapToGrid w:val="0"/>
              <w:spacing w:line="360" w:lineRule="auto"/>
            </w:pPr>
            <w:r>
              <w:t>□ puntuale nel rispetto delle consegne</w:t>
            </w:r>
          </w:p>
          <w:p w14:paraId="63F03659" w14:textId="77777777" w:rsidR="00C46E70" w:rsidRDefault="00000000">
            <w:pPr>
              <w:snapToGrid w:val="0"/>
              <w:spacing w:line="360" w:lineRule="auto"/>
            </w:pPr>
            <w:r>
              <w:t>□ autonomo/a nella gestione dei materiali</w:t>
            </w:r>
          </w:p>
          <w:p w14:paraId="1161EF25" w14:textId="77777777" w:rsidR="00C46E70" w:rsidRDefault="00000000">
            <w:pPr>
              <w:snapToGrid w:val="0"/>
              <w:spacing w:line="360" w:lineRule="auto"/>
            </w:pPr>
            <w:r>
              <w:t>□ consapevole delle proprie modalità di apprendimento</w:t>
            </w:r>
          </w:p>
          <w:p w14:paraId="752006C0" w14:textId="77777777" w:rsidR="00C46E70" w:rsidRDefault="00000000">
            <w:pPr>
              <w:snapToGrid w:val="0"/>
              <w:spacing w:line="360" w:lineRule="auto"/>
            </w:pPr>
            <w:r>
              <w:t>□ …………………………………………………………..</w:t>
            </w:r>
          </w:p>
          <w:p w14:paraId="68AFE94F" w14:textId="77777777" w:rsidR="00C46E70" w:rsidRDefault="00C46E70">
            <w:pPr>
              <w:snapToGrid w:val="0"/>
              <w:spacing w:line="360" w:lineRule="auto"/>
            </w:pPr>
          </w:p>
          <w:p w14:paraId="3F967BC1" w14:textId="77777777" w:rsidR="00C46E70" w:rsidRDefault="00000000">
            <w:pPr>
              <w:snapToGrid w:val="0"/>
              <w:spacing w:line="360" w:lineRule="auto"/>
            </w:pPr>
            <w:r>
              <w:t xml:space="preserve"> Punti di forza:</w:t>
            </w:r>
          </w:p>
          <w:p w14:paraId="0B165EDA" w14:textId="77777777" w:rsidR="00C46E70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</w:pPr>
            <w:r>
              <w:t>………………………………………………………;</w:t>
            </w:r>
          </w:p>
          <w:p w14:paraId="74418C76" w14:textId="77777777" w:rsidR="00C46E70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</w:pPr>
            <w:r>
              <w:t>………………………………………………………;</w:t>
            </w:r>
          </w:p>
          <w:p w14:paraId="11B67EB6" w14:textId="77777777" w:rsidR="00C46E70" w:rsidRDefault="00000000">
            <w:pPr>
              <w:numPr>
                <w:ilvl w:val="0"/>
                <w:numId w:val="3"/>
              </w:numPr>
              <w:snapToGrid w:val="0"/>
              <w:spacing w:line="360" w:lineRule="auto"/>
            </w:pPr>
            <w:r>
              <w:t>…………………………………………………….. .</w:t>
            </w:r>
          </w:p>
          <w:p w14:paraId="2127B8B4" w14:textId="77777777" w:rsidR="00C46E70" w:rsidRDefault="00C46E70">
            <w:pPr>
              <w:snapToGrid w:val="0"/>
            </w:pPr>
          </w:p>
        </w:tc>
      </w:tr>
    </w:tbl>
    <w:p w14:paraId="7F972546" w14:textId="77777777" w:rsidR="00C46E70" w:rsidRDefault="00C46E70">
      <w:pPr>
        <w:rPr>
          <w:rFonts w:eastAsia="Calibri"/>
          <w:sz w:val="28"/>
          <w:szCs w:val="28"/>
          <w:u w:val="single"/>
        </w:rPr>
      </w:pPr>
    </w:p>
    <w:p w14:paraId="647DE6EA" w14:textId="77777777" w:rsidR="00C46E70" w:rsidRDefault="00C46E70">
      <w:pPr>
        <w:rPr>
          <w:rFonts w:eastAsia="Calibri"/>
          <w:sz w:val="28"/>
          <w:szCs w:val="28"/>
          <w:u w:val="single"/>
        </w:rPr>
      </w:pPr>
    </w:p>
    <w:p w14:paraId="4D107BD8" w14:textId="77777777" w:rsidR="00C46E70" w:rsidRDefault="00000000">
      <w:pPr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PARTE SECONDA</w:t>
      </w:r>
    </w:p>
    <w:p w14:paraId="0C6BE956" w14:textId="77777777" w:rsidR="00C46E70" w:rsidRDefault="00C46E70">
      <w:pPr>
        <w:rPr>
          <w:rFonts w:eastAsia="Calibri"/>
          <w:sz w:val="28"/>
          <w:szCs w:val="28"/>
          <w:u w:val="single"/>
        </w:rPr>
      </w:pPr>
    </w:p>
    <w:p w14:paraId="22E32FE2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OBIETTIVI SPECIFICI E CONTENUTI DI APPRENDIMENTO PER L’ANNO SCOLASTICO</w:t>
      </w:r>
    </w:p>
    <w:p w14:paraId="00B0A7F4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(Vanno indicati solo gli adeguamenti rispetto alla programmazione della classe)</w:t>
      </w:r>
    </w:p>
    <w:p w14:paraId="1427ED9F" w14:textId="77777777" w:rsidR="00C46E70" w:rsidRDefault="00C46E70">
      <w:pPr>
        <w:jc w:val="both"/>
        <w:rPr>
          <w:rFonts w:eastAsia="Calibri"/>
        </w:rPr>
      </w:pPr>
    </w:p>
    <w:p w14:paraId="5AD3A628" w14:textId="3E2B1CDE" w:rsidR="00C46E70" w:rsidRDefault="00D21126">
      <w:pPr>
        <w:jc w:val="both"/>
      </w:pPr>
      <w:r>
        <w:rPr>
          <w:rFonts w:eastAsia="Calibri"/>
        </w:rPr>
        <w:t>Disciplina: Italiano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2B414F51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371F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038CB2F7" w14:textId="77777777" w:rsidR="00C46E70" w:rsidRDefault="00C46E70">
      <w:pPr>
        <w:jc w:val="both"/>
      </w:pPr>
    </w:p>
    <w:p w14:paraId="47BA6DB8" w14:textId="77777777" w:rsidR="00C46E70" w:rsidRDefault="00000000">
      <w:pPr>
        <w:jc w:val="both"/>
      </w:pPr>
      <w:r>
        <w:rPr>
          <w:rFonts w:eastAsia="Calibri"/>
        </w:rPr>
        <w:t>Disciplina: Storia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4069143A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0A54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1A39DB80" w14:textId="77777777" w:rsidR="00C46E70" w:rsidRDefault="00C46E70">
      <w:pPr>
        <w:jc w:val="both"/>
      </w:pPr>
    </w:p>
    <w:p w14:paraId="38A67C97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Geografia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2313F038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472" w14:textId="77777777" w:rsidR="00C46E70" w:rsidRDefault="00000000">
            <w:pPr>
              <w:jc w:val="both"/>
            </w:pPr>
            <w:r>
              <w:rPr>
                <w:rFonts w:eastAsia="Calibri"/>
              </w:rPr>
              <w:t xml:space="preserve"> Docente:</w:t>
            </w:r>
          </w:p>
        </w:tc>
      </w:tr>
    </w:tbl>
    <w:p w14:paraId="4EF34FE9" w14:textId="77777777" w:rsidR="00C46E70" w:rsidRDefault="00C46E70">
      <w:pPr>
        <w:jc w:val="both"/>
        <w:rPr>
          <w:rFonts w:eastAsia="Calibri"/>
        </w:rPr>
      </w:pPr>
    </w:p>
    <w:p w14:paraId="674D86FE" w14:textId="77777777" w:rsidR="00C46E70" w:rsidRDefault="00000000">
      <w:pPr>
        <w:jc w:val="both"/>
      </w:pPr>
      <w:r>
        <w:rPr>
          <w:rFonts w:eastAsia="Calibri"/>
        </w:rPr>
        <w:t xml:space="preserve">Disciplina: Matematica 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5F518899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A6F3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55F24AFE" w14:textId="77777777" w:rsidR="00C46E70" w:rsidRDefault="00C46E70">
      <w:pPr>
        <w:jc w:val="both"/>
        <w:rPr>
          <w:rFonts w:eastAsia="Calibri"/>
        </w:rPr>
      </w:pPr>
    </w:p>
    <w:p w14:paraId="4B33E450" w14:textId="77777777" w:rsidR="00C46E70" w:rsidRDefault="00000000">
      <w:pPr>
        <w:jc w:val="both"/>
      </w:pPr>
      <w:r>
        <w:rPr>
          <w:rFonts w:eastAsia="Calibri"/>
        </w:rPr>
        <w:t xml:space="preserve">Disciplina: Scienze 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1CABD354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BC70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06D711AA" w14:textId="77777777" w:rsidR="00C46E70" w:rsidRDefault="00C46E70">
      <w:pPr>
        <w:jc w:val="both"/>
        <w:rPr>
          <w:rFonts w:eastAsia="Calibri"/>
        </w:rPr>
      </w:pPr>
    </w:p>
    <w:p w14:paraId="03CD5990" w14:textId="77777777" w:rsidR="00C46E70" w:rsidRDefault="00C46E70">
      <w:pPr>
        <w:jc w:val="both"/>
        <w:rPr>
          <w:rFonts w:eastAsia="Calibri"/>
        </w:rPr>
      </w:pPr>
    </w:p>
    <w:p w14:paraId="77F1A2A1" w14:textId="77777777" w:rsidR="00C46E70" w:rsidRDefault="00C46E70">
      <w:pPr>
        <w:jc w:val="both"/>
        <w:rPr>
          <w:rFonts w:eastAsia="Calibri"/>
        </w:rPr>
      </w:pPr>
    </w:p>
    <w:p w14:paraId="0BF8F8F9" w14:textId="77777777" w:rsidR="00C46E70" w:rsidRDefault="00000000">
      <w:pPr>
        <w:jc w:val="both"/>
      </w:pPr>
      <w:r>
        <w:rPr>
          <w:rFonts w:eastAsia="Calibri"/>
        </w:rPr>
        <w:t>Disciplina: Lingua Inglese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24218B5D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0CF2" w14:textId="77777777" w:rsidR="00C46E70" w:rsidRDefault="00000000">
            <w:pPr>
              <w:jc w:val="both"/>
            </w:pPr>
            <w:r>
              <w:lastRenderedPageBreak/>
              <w:t>Docente:</w:t>
            </w:r>
          </w:p>
        </w:tc>
      </w:tr>
    </w:tbl>
    <w:p w14:paraId="35EC3465" w14:textId="77777777" w:rsidR="00C46E70" w:rsidRDefault="00C46E70">
      <w:pPr>
        <w:jc w:val="both"/>
      </w:pPr>
    </w:p>
    <w:p w14:paraId="41A2D6B7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Lingua Francese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5DEB0FFA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406" w14:textId="77777777" w:rsidR="00C46E70" w:rsidRDefault="00000000">
            <w:pPr>
              <w:jc w:val="both"/>
              <w:rPr>
                <w:b/>
                <w:bCs/>
              </w:rPr>
            </w:pPr>
            <w:r>
              <w:t xml:space="preserve"> Docente:</w:t>
            </w:r>
          </w:p>
        </w:tc>
      </w:tr>
    </w:tbl>
    <w:p w14:paraId="1DD0D3B2" w14:textId="77777777" w:rsidR="00C46E70" w:rsidRDefault="00C46E70">
      <w:pPr>
        <w:jc w:val="both"/>
        <w:rPr>
          <w:rFonts w:eastAsia="Calibri"/>
        </w:rPr>
      </w:pPr>
    </w:p>
    <w:p w14:paraId="6F562063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Arte e Immagine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7633215D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62B" w14:textId="77777777" w:rsidR="00C46E70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Docente:</w:t>
            </w:r>
            <w:r>
              <w:rPr>
                <w:rFonts w:eastAsia="Calibri"/>
              </w:rPr>
              <w:tab/>
            </w:r>
          </w:p>
        </w:tc>
      </w:tr>
    </w:tbl>
    <w:p w14:paraId="2293F382" w14:textId="77777777" w:rsidR="00C46E70" w:rsidRDefault="00C46E70">
      <w:pPr>
        <w:jc w:val="both"/>
        <w:rPr>
          <w:rFonts w:eastAsia="Calibri"/>
        </w:rPr>
      </w:pPr>
    </w:p>
    <w:p w14:paraId="20F18C7C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Tecnologia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403999F7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24BF" w14:textId="77777777" w:rsidR="00C46E70" w:rsidRDefault="0000000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Docente:</w:t>
            </w:r>
            <w:r>
              <w:rPr>
                <w:rFonts w:eastAsia="Calibri"/>
              </w:rPr>
              <w:tab/>
            </w:r>
          </w:p>
        </w:tc>
      </w:tr>
    </w:tbl>
    <w:p w14:paraId="7CD465D4" w14:textId="77777777" w:rsidR="00C46E70" w:rsidRDefault="00C46E70">
      <w:pPr>
        <w:jc w:val="both"/>
        <w:rPr>
          <w:rFonts w:eastAsia="Calibri"/>
        </w:rPr>
      </w:pPr>
    </w:p>
    <w:p w14:paraId="7B5372B1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Musica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557E460E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FA18" w14:textId="77777777" w:rsidR="00C46E70" w:rsidRDefault="00000000">
            <w:pPr>
              <w:tabs>
                <w:tab w:val="left" w:pos="708"/>
                <w:tab w:val="left" w:pos="1416"/>
                <w:tab w:val="left" w:pos="2124"/>
              </w:tabs>
              <w:jc w:val="both"/>
            </w:pPr>
            <w:r>
              <w:t>Docente:</w:t>
            </w:r>
          </w:p>
        </w:tc>
      </w:tr>
    </w:tbl>
    <w:p w14:paraId="68527108" w14:textId="77777777" w:rsidR="00C46E70" w:rsidRDefault="00C46E70">
      <w:pPr>
        <w:jc w:val="both"/>
      </w:pPr>
    </w:p>
    <w:p w14:paraId="3DC739F7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Educazione fisica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7FF0A3D2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8E73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4DC9AB85" w14:textId="77777777" w:rsidR="00C46E70" w:rsidRDefault="00C46E70">
      <w:pPr>
        <w:jc w:val="both"/>
      </w:pPr>
    </w:p>
    <w:p w14:paraId="4CC5ED73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Disciplina: Religione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26D25219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057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6DA45069" w14:textId="77777777" w:rsidR="00C46E70" w:rsidRDefault="00C46E70">
      <w:pPr>
        <w:jc w:val="both"/>
      </w:pPr>
    </w:p>
    <w:p w14:paraId="53ADC959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 xml:space="preserve">Strumento </w:t>
      </w:r>
      <w:proofErr w:type="gramStart"/>
      <w:r>
        <w:rPr>
          <w:rFonts w:eastAsia="Calibri"/>
        </w:rPr>
        <w:t>musicale:…</w:t>
      </w:r>
      <w:proofErr w:type="gramEnd"/>
      <w:r>
        <w:rPr>
          <w:rFonts w:eastAsia="Calibri"/>
        </w:rPr>
        <w:t>………………….</w:t>
      </w:r>
    </w:p>
    <w:tbl>
      <w:tblPr>
        <w:tblW w:w="9808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C46E70" w14:paraId="519107FF" w14:textId="77777777">
        <w:tc>
          <w:tcPr>
            <w:tcW w:w="9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940" w14:textId="77777777" w:rsidR="00C46E70" w:rsidRDefault="00000000">
            <w:pPr>
              <w:jc w:val="both"/>
            </w:pPr>
            <w:r>
              <w:t>Docente:</w:t>
            </w:r>
          </w:p>
        </w:tc>
      </w:tr>
    </w:tbl>
    <w:p w14:paraId="43ECA31E" w14:textId="77777777" w:rsidR="00C46E70" w:rsidRDefault="00C46E70">
      <w:pPr>
        <w:spacing w:line="360" w:lineRule="auto"/>
        <w:jc w:val="both"/>
        <w:rPr>
          <w:rFonts w:eastAsia="Calibri"/>
        </w:rPr>
      </w:pPr>
    </w:p>
    <w:p w14:paraId="683A9BCC" w14:textId="77777777" w:rsidR="00C46E70" w:rsidRDefault="00C46E70">
      <w:pPr>
        <w:jc w:val="center"/>
      </w:pPr>
    </w:p>
    <w:p w14:paraId="2B77E283" w14:textId="77777777" w:rsidR="00C46E70" w:rsidRDefault="00000000">
      <w:pPr>
        <w:jc w:val="center"/>
      </w:pPr>
      <w:r>
        <w:t>STRATEGIE METODOLOGICHE E DIDATTICHE</w:t>
      </w:r>
    </w:p>
    <w:p w14:paraId="313989AB" w14:textId="77777777" w:rsidR="00C46E70" w:rsidRDefault="00C46E70">
      <w:pPr>
        <w:jc w:val="center"/>
      </w:pPr>
    </w:p>
    <w:p w14:paraId="076322F1" w14:textId="77777777" w:rsidR="00C46E70" w:rsidRDefault="00000000">
      <w:pPr>
        <w:jc w:val="both"/>
      </w:pPr>
      <w:r>
        <w:t xml:space="preserve">Tutti i docenti si adopereranno affinché l’alunno/a venga messo/a nelle condizioni di seguire la programmazione della classe, adottando un atteggiamento sensibile e attento </w:t>
      </w:r>
      <w:proofErr w:type="gramStart"/>
      <w:r>
        <w:t>alle  specifiche</w:t>
      </w:r>
      <w:proofErr w:type="gramEnd"/>
      <w:r>
        <w:t xml:space="preserve"> difficoltà, mirato al potenziamento dell’autostima, attraverso l’attivazione di particolari accorgimenti:</w:t>
      </w:r>
    </w:p>
    <w:p w14:paraId="01402569" w14:textId="77777777" w:rsidR="00C46E70" w:rsidRDefault="00C46E70">
      <w:pPr>
        <w:spacing w:line="360" w:lineRule="auto"/>
        <w:jc w:val="both"/>
      </w:pPr>
    </w:p>
    <w:p w14:paraId="14E7E6EB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Incoraggiare l’apprendimento collaborativo favorendo le attività in piccoli gruppi, nell’ottica di una didattica inclusiva.</w:t>
      </w:r>
    </w:p>
    <w:p w14:paraId="1F927A93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Predisporre azioni </w:t>
      </w:r>
      <w:proofErr w:type="gramStart"/>
      <w:r>
        <w:rPr>
          <w:rFonts w:ascii="Times New Roman" w:hAnsi="Times New Roman"/>
        </w:rPr>
        <w:t>di  tutoraggio</w:t>
      </w:r>
      <w:proofErr w:type="gramEnd"/>
      <w:r>
        <w:rPr>
          <w:rFonts w:ascii="Times New Roman" w:hAnsi="Times New Roman"/>
        </w:rPr>
        <w:t xml:space="preserve"> tra pari</w:t>
      </w:r>
    </w:p>
    <w:p w14:paraId="51751708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Sostenere e promuovere un approccio strategico nello studio </w:t>
      </w:r>
      <w:proofErr w:type="gramStart"/>
      <w:r>
        <w:rPr>
          <w:rFonts w:ascii="Times New Roman" w:hAnsi="Times New Roman"/>
        </w:rPr>
        <w:t>utilizzando  mediatori</w:t>
      </w:r>
      <w:proofErr w:type="gramEnd"/>
      <w:r>
        <w:rPr>
          <w:rFonts w:ascii="Times New Roman" w:hAnsi="Times New Roman"/>
        </w:rPr>
        <w:t xml:space="preserve">  didattici  facilitanti l’apprendimento  (immagini, mappe …).</w:t>
      </w:r>
    </w:p>
    <w:p w14:paraId="140163E4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Insegnare l’uso di dispositivi </w:t>
      </w:r>
      <w:proofErr w:type="spellStart"/>
      <w:r>
        <w:rPr>
          <w:rFonts w:ascii="Times New Roman" w:hAnsi="Times New Roman"/>
        </w:rPr>
        <w:t>extratestuali</w:t>
      </w:r>
      <w:proofErr w:type="spellEnd"/>
      <w:r>
        <w:rPr>
          <w:rFonts w:ascii="Times New Roman" w:hAnsi="Times New Roman"/>
        </w:rPr>
        <w:t xml:space="preserve"> per lo studio (titolo, paragrafi, </w:t>
      </w:r>
      <w:proofErr w:type="gramStart"/>
      <w:r>
        <w:rPr>
          <w:rFonts w:ascii="Times New Roman" w:hAnsi="Times New Roman"/>
        </w:rPr>
        <w:t>immagini,…</w:t>
      </w:r>
      <w:proofErr w:type="gramEnd"/>
      <w:r>
        <w:rPr>
          <w:rFonts w:ascii="Times New Roman" w:hAnsi="Times New Roman"/>
        </w:rPr>
        <w:t>).</w:t>
      </w:r>
    </w:p>
    <w:p w14:paraId="1461D2AF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Utilizzare formati ad alta leggibilità ed accessibilità.</w:t>
      </w:r>
    </w:p>
    <w:p w14:paraId="07DC478A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Sollecitare collegamenti fra le nuove informazioni e quelle già acquisite ogni volta che si inizia un nuovo argomento di studio.</w:t>
      </w:r>
    </w:p>
    <w:p w14:paraId="28B122F2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Promuovere inferenze, integrazioni e collegamenti tra le conoscenze e le discipline.</w:t>
      </w:r>
    </w:p>
    <w:p w14:paraId="2E965F07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Dividere gli obiettivi di un compito in “sotto-obiettivi”.</w:t>
      </w:r>
    </w:p>
    <w:p w14:paraId="59C86376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Offrire  schemi</w:t>
      </w:r>
      <w:proofErr w:type="gramEnd"/>
      <w:r>
        <w:rPr>
          <w:rFonts w:ascii="Times New Roman" w:hAnsi="Times New Roman"/>
        </w:rPr>
        <w:t xml:space="preserve"> grafici relativi all’argomento di studio, per orientare l’alunno/a nella discriminazione delle informazioni essenziali. </w:t>
      </w:r>
    </w:p>
    <w:p w14:paraId="779C907D" w14:textId="7DB73EE9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Privilegiare l’apprendimento esperienziale e </w:t>
      </w:r>
      <w:r w:rsidR="00D21126">
        <w:rPr>
          <w:rFonts w:ascii="Times New Roman" w:hAnsi="Times New Roman"/>
        </w:rPr>
        <w:t>laboratoriale per</w:t>
      </w:r>
      <w:r>
        <w:rPr>
          <w:rFonts w:ascii="Times New Roman" w:hAnsi="Times New Roman"/>
        </w:rPr>
        <w:t xml:space="preserve"> “favorire l’operatività e allo </w:t>
      </w:r>
      <w:r w:rsidR="00D21126">
        <w:rPr>
          <w:rFonts w:ascii="Times New Roman" w:hAnsi="Times New Roman"/>
        </w:rPr>
        <w:t>stesso tempo il</w:t>
      </w:r>
      <w:r>
        <w:rPr>
          <w:rFonts w:ascii="Times New Roman" w:hAnsi="Times New Roman"/>
        </w:rPr>
        <w:t xml:space="preserve"> dialogo e la riflessione su quello che si fa”.</w:t>
      </w:r>
    </w:p>
    <w:p w14:paraId="4C5FF775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Sviluppare processi di autovalutazione e autocontrollo delle strategie di apprendimento.</w:t>
      </w:r>
    </w:p>
    <w:p w14:paraId="18A51AA6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Prevedere momenti di affiancamento per un immediato intervento di supporto.</w:t>
      </w:r>
    </w:p>
    <w:p w14:paraId="10FC0F4D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Adeguare ed eventualmente dilatare i tempi dati a disposizione per la produzione scritta.</w:t>
      </w:r>
    </w:p>
    <w:p w14:paraId="30E3AAE8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Utilizzare differenti modalità comunicative e attivare più canali sensoriali nel momento delle spiegazioni.</w:t>
      </w:r>
    </w:p>
    <w:p w14:paraId="29204705" w14:textId="0C6AE9D0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Controllare che i </w:t>
      </w:r>
      <w:r w:rsidR="00D21126">
        <w:rPr>
          <w:rFonts w:ascii="Times New Roman" w:hAnsi="Times New Roman"/>
        </w:rPr>
        <w:t>compiti e</w:t>
      </w:r>
      <w:r>
        <w:rPr>
          <w:rFonts w:ascii="Times New Roman" w:hAnsi="Times New Roman"/>
        </w:rPr>
        <w:t xml:space="preserve"> tutte le comunicazioni alla famiglia siano trascritti correttamente.</w:t>
      </w:r>
    </w:p>
    <w:p w14:paraId="56516242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Verificare sistematicamente la comprensione delle consegne orali e scritte per non compromettere la corretta esecuzione dei compiti e del passaggio di informazioni alla famiglia.</w:t>
      </w:r>
    </w:p>
    <w:p w14:paraId="0B3356D8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Avviare all’uso della videoscrittura, soprattutto per la produzione testuale o nei momenti di particolare stanchezza/illeggibilità del tratto grafico.</w:t>
      </w:r>
    </w:p>
    <w:p w14:paraId="4B976047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Verificare l’opportunità di una lettura ad alta voce e di un confronto diretto con i compagni.</w:t>
      </w:r>
    </w:p>
    <w:p w14:paraId="09556C66" w14:textId="77777777" w:rsidR="00C46E70" w:rsidRDefault="00000000">
      <w:pPr>
        <w:pStyle w:val="Paragrafoelenco"/>
        <w:widowControl/>
        <w:numPr>
          <w:ilvl w:val="0"/>
          <w:numId w:val="2"/>
        </w:numPr>
        <w:spacing w:after="0" w:line="360" w:lineRule="auto"/>
        <w:ind w:left="360" w:hanging="360"/>
        <w:jc w:val="both"/>
      </w:pPr>
      <w:r>
        <w:rPr>
          <w:rFonts w:ascii="Times New Roman" w:hAnsi="Times New Roman"/>
        </w:rPr>
        <w:t>Aver cura che le richieste operative, in termini quantitativi, siano adeguate ai tempi e alle personali specificità, anche nel momento dell’assegnazione di compiti a casa.</w:t>
      </w:r>
    </w:p>
    <w:p w14:paraId="2D2C280C" w14:textId="77777777" w:rsidR="00C46E70" w:rsidRDefault="00C46E70">
      <w:pPr>
        <w:spacing w:line="360" w:lineRule="auto"/>
      </w:pPr>
    </w:p>
    <w:p w14:paraId="12092788" w14:textId="77777777" w:rsidR="00C46E70" w:rsidRDefault="00C46E70">
      <w:pPr>
        <w:jc w:val="both"/>
        <w:rPr>
          <w:rFonts w:eastAsia="Calibri"/>
        </w:rPr>
      </w:pPr>
    </w:p>
    <w:p w14:paraId="043E57B7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STRUMENTI COMPENSATIVI</w:t>
      </w:r>
    </w:p>
    <w:p w14:paraId="66B7A9A5" w14:textId="77777777" w:rsidR="00C46E70" w:rsidRDefault="00000000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>Nell’ambito delle varie discipline l’alunno/a potrà utilizzare:</w:t>
      </w:r>
    </w:p>
    <w:p w14:paraId="2EF4188D" w14:textId="77777777" w:rsidR="00C46E70" w:rsidRDefault="00000000">
      <w:pPr>
        <w:spacing w:line="360" w:lineRule="auto"/>
        <w:contextualSpacing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>Libri digitali</w:t>
      </w:r>
    </w:p>
    <w:p w14:paraId="655EAB7E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Tabelle, formulari, sintesi, schemi </w:t>
      </w:r>
    </w:p>
    <w:p w14:paraId="7BE5EB8B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Mappe di ogni tipo (mentali, concettuali, strutturali)</w:t>
      </w:r>
    </w:p>
    <w:p w14:paraId="3E8A2D7B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>Calcolatrice o computer con foglio di calcolo e stampante (per la restituzione del lavoro svolto)</w:t>
      </w:r>
    </w:p>
    <w:p w14:paraId="55FF966F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Tablet/Computer con videoscrittura, correttore ortografico, stampante ed eventualmente scanner (per la restituzione del lavoro svolto)</w:t>
      </w:r>
    </w:p>
    <w:p w14:paraId="493AF67E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Risorse audio varie (registrazioni, sintesi vocale, audiolibri, libri parlati, …) </w:t>
      </w:r>
    </w:p>
    <w:p w14:paraId="760F1543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>Libri di testo in formato misto (cartaceo/digitale)</w:t>
      </w:r>
    </w:p>
    <w:p w14:paraId="3BAFB535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Software didattici free (</w:t>
      </w:r>
      <w:proofErr w:type="spellStart"/>
      <w:r>
        <w:rPr>
          <w:rFonts w:eastAsia="Calibri"/>
        </w:rPr>
        <w:t>Tutoredattilo</w:t>
      </w:r>
      <w:proofErr w:type="spellEnd"/>
      <w:r>
        <w:rPr>
          <w:rFonts w:eastAsia="Calibri"/>
        </w:rPr>
        <w:t xml:space="preserve">, PDF </w:t>
      </w:r>
      <w:proofErr w:type="spellStart"/>
      <w:r>
        <w:rPr>
          <w:rFonts w:eastAsia="Calibri"/>
        </w:rPr>
        <w:t>XChange</w:t>
      </w:r>
      <w:proofErr w:type="spellEnd"/>
      <w:r>
        <w:rPr>
          <w:rFonts w:eastAsia="Calibri"/>
        </w:rPr>
        <w:t xml:space="preserve"> Viewer, </w:t>
      </w:r>
      <w:proofErr w:type="spellStart"/>
      <w:r>
        <w:rPr>
          <w:rFonts w:eastAsia="Calibri"/>
        </w:rPr>
        <w:t>LeggiXme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Popplet</w:t>
      </w:r>
      <w:proofErr w:type="spellEnd"/>
      <w:r>
        <w:rPr>
          <w:rFonts w:eastAsia="Calibri"/>
        </w:rPr>
        <w:t xml:space="preserve">, </w:t>
      </w:r>
      <w:proofErr w:type="spellStart"/>
      <w:proofErr w:type="gramStart"/>
      <w:r>
        <w:rPr>
          <w:rFonts w:eastAsia="Calibri"/>
        </w:rPr>
        <w:t>Mindmaps</w:t>
      </w:r>
      <w:proofErr w:type="spellEnd"/>
      <w:r>
        <w:rPr>
          <w:rFonts w:eastAsia="Calibri"/>
        </w:rPr>
        <w:t>,…</w:t>
      </w:r>
      <w:proofErr w:type="gramEnd"/>
      <w:r>
        <w:rPr>
          <w:rFonts w:eastAsia="Calibri"/>
        </w:rPr>
        <w:t xml:space="preserve">) </w:t>
      </w:r>
    </w:p>
    <w:p w14:paraId="5EC7947C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Dizionari di lingua straniera in formato digitale </w:t>
      </w:r>
    </w:p>
    <w:p w14:paraId="299837E8" w14:textId="77777777" w:rsidR="00C46E70" w:rsidRDefault="00C46E70">
      <w:pPr>
        <w:spacing w:line="360" w:lineRule="auto"/>
        <w:jc w:val="both"/>
        <w:rPr>
          <w:rFonts w:eastAsia="Calibri"/>
        </w:rPr>
      </w:pPr>
    </w:p>
    <w:p w14:paraId="4FA59779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STRUMENTI DISPENSATIVI:</w:t>
      </w:r>
    </w:p>
    <w:p w14:paraId="1EB0CEC8" w14:textId="77777777" w:rsidR="00C46E70" w:rsidRDefault="00000000">
      <w:pPr>
        <w:spacing w:line="360" w:lineRule="auto"/>
        <w:contextualSpacing/>
        <w:jc w:val="both"/>
        <w:rPr>
          <w:rFonts w:ascii="Wingdings" w:hAnsi="Wingdings" w:cs="Wingdings" w:hint="eastAsia"/>
        </w:rPr>
      </w:pPr>
      <w:r>
        <w:rPr>
          <w:rFonts w:eastAsia="Calibri"/>
        </w:rPr>
        <w:t>Nell’ambito delle varie discipline l’alunno/a potrà essere dispensato/a:</w:t>
      </w:r>
    </w:p>
    <w:p w14:paraId="7FF98F9E" w14:textId="77777777" w:rsidR="00C46E70" w:rsidRDefault="00000000">
      <w:pPr>
        <w:spacing w:line="360" w:lineRule="auto"/>
        <w:contextualSpacing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dalla lettura ad alta voce</w:t>
      </w:r>
    </w:p>
    <w:p w14:paraId="24078CBF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dal prendere appunti</w:t>
      </w:r>
    </w:p>
    <w:p w14:paraId="50AF480A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dal copiare dalla lavagna</w:t>
      </w:r>
    </w:p>
    <w:p w14:paraId="6F6B7A80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lastRenderedPageBreak/>
        <w:t></w:t>
      </w:r>
      <w:r>
        <w:rPr>
          <w:rFonts w:eastAsia="Calibri"/>
        </w:rPr>
        <w:t>dai tempi standard (tempi aggiuntivi rispetto a quelli stabiliti in classe per la consegna delle verifiche scritte)</w:t>
      </w:r>
    </w:p>
    <w:p w14:paraId="09477CA9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>dalla dettatura veloce di testi/o appunti</w:t>
      </w:r>
    </w:p>
    <w:p w14:paraId="16861220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>da un eccessivo carico di compiti a casa</w:t>
      </w:r>
    </w:p>
    <w:p w14:paraId="307207FA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dall’effettuazione di più prove valutative in tempi ravvicinati</w:t>
      </w:r>
    </w:p>
    <w:p w14:paraId="21A8DE0F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dallo studio mnemonico di formule, tabelle, definizioni, testi poetici</w:t>
      </w:r>
    </w:p>
    <w:p w14:paraId="665BAFED" w14:textId="77777777" w:rsidR="00C46E70" w:rsidRDefault="00C46E70">
      <w:pPr>
        <w:jc w:val="both"/>
        <w:rPr>
          <w:rFonts w:eastAsia="Calibri"/>
        </w:rPr>
      </w:pPr>
    </w:p>
    <w:p w14:paraId="66790610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CRITERI DI VERIFICA E VALUTAZIONE</w:t>
      </w:r>
    </w:p>
    <w:p w14:paraId="4BEA9464" w14:textId="77777777" w:rsidR="00C46E70" w:rsidRDefault="00000000">
      <w:pPr>
        <w:spacing w:line="360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 Si adotta:</w:t>
      </w:r>
    </w:p>
    <w:p w14:paraId="014B8E7C" w14:textId="77777777" w:rsidR="00C46E70" w:rsidRDefault="00000000">
      <w:pPr>
        <w:spacing w:line="360" w:lineRule="auto"/>
        <w:contextualSpacing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l’organizzazione di interrogazioni programmate, nei tempi, nelle modalità e nei contenuti</w:t>
      </w:r>
    </w:p>
    <w:p w14:paraId="4AA5C978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la predisposizione di schede di verifica con esercizi strutturati (collegamento immagine/parola; collegamento parola L1/parola L2; vero/falso; risposta a scelta multipla; testo “cloze” con parole da inserire proposte in ordine sparso e con relative immagini di richiamo; testi di produzione scritta con indicazione sequenziale dei concetti da sviluppare, ecc.) </w:t>
      </w:r>
    </w:p>
    <w:p w14:paraId="552ED0B1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la predisposizione di verifiche scritte in formato digitale, soprattutto per le lingue straniere</w:t>
      </w:r>
    </w:p>
    <w:p w14:paraId="00090247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l’uso di mediatori didattici (mappe, tabelle, formulari, immagini, …) durante le verifiche, ove </w:t>
      </w:r>
    </w:p>
    <w:p w14:paraId="74A90773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eastAsia="Calibri"/>
        </w:rPr>
        <w:t xml:space="preserve">    necessario</w:t>
      </w:r>
    </w:p>
    <w:p w14:paraId="138FC6AF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l’eventuale lettura del testo di verifica da parte dell’insegnante o di un compagno</w:t>
      </w:r>
    </w:p>
    <w:p w14:paraId="0DC5EB17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l’eventuale rilettura, da parte dell’insegnante o di un </w:t>
      </w:r>
      <w:proofErr w:type="gramStart"/>
      <w:r>
        <w:rPr>
          <w:rFonts w:eastAsia="Calibri"/>
        </w:rPr>
        <w:t>compagno,  del</w:t>
      </w:r>
      <w:proofErr w:type="gramEnd"/>
      <w:r>
        <w:rPr>
          <w:rFonts w:eastAsia="Calibri"/>
        </w:rPr>
        <w:t xml:space="preserve"> testo scritto dall’alunno/a per facilitare l’autocorrezione</w:t>
      </w:r>
    </w:p>
    <w:p w14:paraId="7CD877B7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la compensazione con prove orali di prove scritte con esito negativo</w:t>
      </w:r>
      <w:r>
        <w:rPr>
          <w:rFonts w:ascii="Wingdings" w:hAnsi="Wingdings" w:cs="Wingdings"/>
        </w:rPr>
        <w:t></w:t>
      </w:r>
    </w:p>
    <w:p w14:paraId="1775A7B0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una valutazione più attenta ai contenuti che non alla forma</w:t>
      </w:r>
    </w:p>
    <w:p w14:paraId="17AEB653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una valutazione centrata sull’efficacia comunicativa piuttosto che sulla correttezza strutturale per quanto riguarda le lingue straniere</w:t>
      </w:r>
    </w:p>
    <w:p w14:paraId="24954826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una valutazione dei compiti scritti che non tenga conto degli errori ortografici</w:t>
      </w:r>
    </w:p>
    <w:p w14:paraId="0DFDA3EA" w14:textId="77777777" w:rsidR="00C46E70" w:rsidRDefault="00C46E70">
      <w:pPr>
        <w:spacing w:line="360" w:lineRule="auto"/>
        <w:jc w:val="both"/>
        <w:rPr>
          <w:rFonts w:eastAsia="Calibri"/>
        </w:rPr>
      </w:pPr>
    </w:p>
    <w:p w14:paraId="5685EDC5" w14:textId="77777777" w:rsidR="00C46E70" w:rsidRDefault="00C46E70">
      <w:pPr>
        <w:jc w:val="both"/>
        <w:rPr>
          <w:rFonts w:eastAsia="Calibri"/>
        </w:rPr>
      </w:pPr>
    </w:p>
    <w:p w14:paraId="6AFF8D62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 xml:space="preserve">PATTO CON LA FAMIGLIA E CON L’ALUNNO </w:t>
      </w:r>
    </w:p>
    <w:p w14:paraId="68DFDB3D" w14:textId="77777777" w:rsidR="00C46E70" w:rsidRDefault="00C46E70">
      <w:pPr>
        <w:jc w:val="both"/>
        <w:rPr>
          <w:rFonts w:eastAsia="Calibri"/>
        </w:rPr>
      </w:pPr>
    </w:p>
    <w:p w14:paraId="6EEAB010" w14:textId="77777777" w:rsidR="00C46E70" w:rsidRDefault="00000000">
      <w:pPr>
        <w:jc w:val="both"/>
        <w:rPr>
          <w:rFonts w:eastAsia="Calibri"/>
        </w:rPr>
      </w:pPr>
      <w:r>
        <w:rPr>
          <w:rFonts w:eastAsia="Calibri"/>
        </w:rPr>
        <w:t>La scuola si impegna a:</w:t>
      </w:r>
    </w:p>
    <w:p w14:paraId="3C714E26" w14:textId="77777777" w:rsidR="00C46E70" w:rsidRDefault="00C46E70">
      <w:pPr>
        <w:jc w:val="both"/>
        <w:rPr>
          <w:rFonts w:ascii="Wingdings" w:hAnsi="Wingdings" w:cs="Wingdings" w:hint="eastAsia"/>
        </w:rPr>
      </w:pPr>
    </w:p>
    <w:p w14:paraId="61CFD6DA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ridurre il carico di studio individuale a casa, puntando sulla qualità degli esercizi piuttosto che sulla quantità ed assegnando gli argomenti da studiare in piccole unità, distribuite nei tempi </w:t>
      </w:r>
    </w:p>
    <w:p w14:paraId="7D725B3C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concordare, con adeguato anticipo, sia le verifiche scritte sia le interrogazioni, in termini di </w:t>
      </w:r>
      <w:r>
        <w:rPr>
          <w:rFonts w:eastAsia="Calibri"/>
        </w:rPr>
        <w:lastRenderedPageBreak/>
        <w:t>contenuti e di modalità</w:t>
      </w:r>
    </w:p>
    <w:p w14:paraId="2722F82C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rendersi disponibile per eventuali variazioni e/o integrazioni rispetto a quanto concordato </w:t>
      </w:r>
    </w:p>
    <w:p w14:paraId="03976EB4" w14:textId="77777777" w:rsidR="00C46E70" w:rsidRDefault="00C46E70">
      <w:pPr>
        <w:spacing w:line="360" w:lineRule="auto"/>
        <w:jc w:val="both"/>
        <w:rPr>
          <w:rFonts w:eastAsia="Calibri"/>
        </w:rPr>
      </w:pPr>
    </w:p>
    <w:p w14:paraId="637EA423" w14:textId="77777777" w:rsidR="00C46E70" w:rsidRDefault="00000000">
      <w:pPr>
        <w:contextualSpacing/>
        <w:jc w:val="both"/>
      </w:pPr>
      <w:r>
        <w:t>La famiglia si impegna a:</w:t>
      </w:r>
    </w:p>
    <w:p w14:paraId="0C6BCE20" w14:textId="77777777" w:rsidR="00C46E70" w:rsidRDefault="00C46E70">
      <w:pPr>
        <w:contextualSpacing/>
        <w:jc w:val="both"/>
      </w:pPr>
    </w:p>
    <w:p w14:paraId="1ECF5B52" w14:textId="77777777" w:rsidR="00C46E70" w:rsidRDefault="00000000">
      <w:pPr>
        <w:spacing w:line="360" w:lineRule="auto"/>
        <w:contextualSpacing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controllare regolarmente il diario scolastico e/o consultare il registro elettronico per verificare il compito assegnato</w:t>
      </w:r>
    </w:p>
    <w:p w14:paraId="13EF2D63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seguire o far seguire regolarmente il/la proprio/a figlio/a nello svolgimento del compito assegnato </w:t>
      </w:r>
    </w:p>
    <w:p w14:paraId="59ACE536" w14:textId="77777777" w:rsidR="00C46E70" w:rsidRDefault="00000000">
      <w:pPr>
        <w:spacing w:line="360" w:lineRule="auto"/>
        <w:jc w:val="both"/>
        <w:rPr>
          <w:rFonts w:ascii="Wingdings" w:hAnsi="Wingdings" w:cs="Wingdings" w:hint="eastAsia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far utilizzare a casa gli strumenti compensativi indicati</w:t>
      </w:r>
    </w:p>
    <w:p w14:paraId="58E235F0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contattare i docenti per comunicare eventuali variazioni rispetto a quanto concordato oppure per richieste e/o esigenze personali</w:t>
      </w:r>
    </w:p>
    <w:p w14:paraId="793C128C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ascii="Wingdings" w:hAnsi="Wingdings" w:cs="Wingdings"/>
        </w:rPr>
        <w:t></w:t>
      </w:r>
      <w:r>
        <w:rPr>
          <w:rFonts w:eastAsia="Calibri"/>
        </w:rPr>
        <w:t xml:space="preserve"> ………………………………………………………………………………………………………</w:t>
      </w:r>
    </w:p>
    <w:p w14:paraId="10A08750" w14:textId="77777777" w:rsidR="00C46E70" w:rsidRDefault="00C46E70">
      <w:pPr>
        <w:spacing w:line="360" w:lineRule="auto"/>
        <w:jc w:val="both"/>
        <w:rPr>
          <w:rFonts w:eastAsia="Calibri"/>
        </w:rPr>
      </w:pPr>
    </w:p>
    <w:p w14:paraId="7973C4AD" w14:textId="77777777" w:rsidR="00C46E70" w:rsidRDefault="0000000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  </w:t>
      </w:r>
    </w:p>
    <w:p w14:paraId="694D1F06" w14:textId="77777777" w:rsidR="00C46E70" w:rsidRDefault="00C46E70">
      <w:pPr>
        <w:jc w:val="both"/>
        <w:rPr>
          <w:rFonts w:eastAsia="Calibri"/>
        </w:rPr>
      </w:pPr>
    </w:p>
    <w:p w14:paraId="4EAC24E3" w14:textId="77777777" w:rsidR="00C46E70" w:rsidRDefault="00C46E70">
      <w:pPr>
        <w:jc w:val="both"/>
        <w:rPr>
          <w:rFonts w:eastAsia="Calibri"/>
        </w:rPr>
      </w:pPr>
    </w:p>
    <w:p w14:paraId="3D0FEE09" w14:textId="77777777" w:rsidR="00C46E70" w:rsidRDefault="00000000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Il presente Piano Didattico Personalizzato viene sottoscritto da:</w:t>
      </w:r>
    </w:p>
    <w:p w14:paraId="272B9362" w14:textId="77777777" w:rsidR="00C46E70" w:rsidRDefault="00C46E70">
      <w:pPr>
        <w:pStyle w:val="Default"/>
        <w:rPr>
          <w:rFonts w:ascii="Times New Roman" w:hAnsi="Times New Roman" w:cs="Times New Roman"/>
          <w:b/>
        </w:rPr>
      </w:pPr>
    </w:p>
    <w:p w14:paraId="4DC1CE59" w14:textId="77777777" w:rsidR="00C46E70" w:rsidRDefault="00C46E70">
      <w:pPr>
        <w:pStyle w:val="Default"/>
        <w:rPr>
          <w:rFonts w:ascii="Times New Roman" w:hAnsi="Times New Roman" w:cs="Times New Roman"/>
          <w:b/>
        </w:rPr>
      </w:pPr>
    </w:p>
    <w:p w14:paraId="1F160B91" w14:textId="77777777" w:rsidR="00C46E70" w:rsidRDefault="00C46E70">
      <w:pPr>
        <w:pStyle w:val="Default"/>
        <w:rPr>
          <w:rFonts w:ascii="Times New Roman" w:hAnsi="Times New Roman" w:cs="Times New Roman"/>
          <w:b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890"/>
        <w:gridCol w:w="4888"/>
      </w:tblGrid>
      <w:tr w:rsidR="00C46E70" w14:paraId="1EEB8472" w14:textId="77777777">
        <w:tc>
          <w:tcPr>
            <w:tcW w:w="4889" w:type="dxa"/>
          </w:tcPr>
          <w:p w14:paraId="2BC68E59" w14:textId="57CEC863" w:rsidR="00C46E70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Coordinatore </w:t>
            </w:r>
            <w:r w:rsidR="00D21126">
              <w:rPr>
                <w:rFonts w:ascii="Times New Roman" w:hAnsi="Times New Roman" w:cs="Times New Roman"/>
                <w:b/>
              </w:rPr>
              <w:t>di Classe</w:t>
            </w:r>
          </w:p>
          <w:p w14:paraId="7B4FA98C" w14:textId="77777777" w:rsidR="00C46E70" w:rsidRDefault="00C46E7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A28490F" w14:textId="77777777" w:rsidR="00C46E70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36879F30" w14:textId="77777777" w:rsidR="00C46E70" w:rsidRDefault="00C46E70">
            <w:pPr>
              <w:pStyle w:val="Default"/>
              <w:widowContro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88" w:type="dxa"/>
          </w:tcPr>
          <w:p w14:paraId="0BF2CD02" w14:textId="77777777" w:rsidR="00C46E70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Genitori/Tutori</w:t>
            </w:r>
          </w:p>
          <w:p w14:paraId="7CAF6DA9" w14:textId="77777777" w:rsidR="00C46E70" w:rsidRDefault="00C46E7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710EE57A" w14:textId="77777777" w:rsidR="00C46E70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6386678A" w14:textId="77777777" w:rsidR="00C46E70" w:rsidRDefault="00C46E7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63EFA77" w14:textId="77777777" w:rsidR="00C46E70" w:rsidRDefault="0000000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</w:t>
            </w:r>
          </w:p>
          <w:p w14:paraId="291B7F33" w14:textId="77777777" w:rsidR="00C46E70" w:rsidRDefault="00C46E70">
            <w:pPr>
              <w:pStyle w:val="Default"/>
              <w:widowContro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C44D6BD" w14:textId="77777777" w:rsidR="00C46E70" w:rsidRDefault="00C46E70">
      <w:pPr>
        <w:jc w:val="both"/>
        <w:rPr>
          <w:b/>
        </w:rPr>
      </w:pPr>
    </w:p>
    <w:p w14:paraId="07EEFBE3" w14:textId="77777777" w:rsidR="00C46E70" w:rsidRDefault="00C46E70">
      <w:pPr>
        <w:jc w:val="both"/>
        <w:rPr>
          <w:b/>
        </w:rPr>
      </w:pPr>
    </w:p>
    <w:p w14:paraId="7641E42A" w14:textId="6719DEC2" w:rsidR="00C46E70" w:rsidRDefault="00000000">
      <w:pPr>
        <w:jc w:val="both"/>
        <w:rPr>
          <w:b/>
        </w:rPr>
      </w:pPr>
      <w:r>
        <w:rPr>
          <w:b/>
        </w:rPr>
        <w:t xml:space="preserve">Meldola </w:t>
      </w:r>
      <w:r w:rsidR="00D21126">
        <w:rPr>
          <w:b/>
        </w:rPr>
        <w:t>lì _</w:t>
      </w:r>
      <w:r>
        <w:rPr>
          <w:b/>
        </w:rPr>
        <w:t xml:space="preserve">__________________     </w:t>
      </w:r>
    </w:p>
    <w:p w14:paraId="58DB2202" w14:textId="77777777" w:rsidR="00C46E70" w:rsidRDefault="00C46E70">
      <w:pPr>
        <w:jc w:val="both"/>
        <w:rPr>
          <w:b/>
        </w:rPr>
      </w:pPr>
    </w:p>
    <w:p w14:paraId="69B47F37" w14:textId="77777777" w:rsidR="00C46E70" w:rsidRDefault="00C46E70">
      <w:pPr>
        <w:jc w:val="both"/>
        <w:rPr>
          <w:b/>
        </w:rPr>
      </w:pPr>
    </w:p>
    <w:p w14:paraId="4C814EAD" w14:textId="77777777" w:rsidR="00C46E70" w:rsidRDefault="00C46E70">
      <w:pPr>
        <w:jc w:val="both"/>
        <w:rPr>
          <w:b/>
        </w:rPr>
      </w:pPr>
    </w:p>
    <w:p w14:paraId="17B419B1" w14:textId="77777777" w:rsidR="00C46E70" w:rsidRDefault="00C46E70"/>
    <w:sectPr w:rsidR="00C46E70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07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50C7F"/>
    <w:multiLevelType w:val="multilevel"/>
    <w:tmpl w:val="1FDC7C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F9A47E0"/>
    <w:multiLevelType w:val="multilevel"/>
    <w:tmpl w:val="353A6B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mallCaps/>
        <w:sz w:val="36"/>
        <w:szCs w:val="3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sz w:val="36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5C43D9B"/>
    <w:multiLevelType w:val="multilevel"/>
    <w:tmpl w:val="4EB00D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685B2F39"/>
    <w:multiLevelType w:val="multilevel"/>
    <w:tmpl w:val="924CD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62283872">
    <w:abstractNumId w:val="1"/>
  </w:num>
  <w:num w:numId="2" w16cid:durableId="1524394516">
    <w:abstractNumId w:val="2"/>
  </w:num>
  <w:num w:numId="3" w16cid:durableId="675497808">
    <w:abstractNumId w:val="0"/>
  </w:num>
  <w:num w:numId="4" w16cid:durableId="169634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E70"/>
    <w:rsid w:val="004B7128"/>
    <w:rsid w:val="00C46E70"/>
    <w:rsid w:val="00D2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B993"/>
  <w15:docId w15:val="{4BAC9422-D02E-4254-B713-B422D380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463"/>
    <w:pPr>
      <w:widowControl w:val="0"/>
      <w:spacing w:line="100" w:lineRule="atLeast"/>
    </w:pPr>
    <w:rPr>
      <w:rFonts w:ascii="Cambria" w:eastAsia="SimSun" w:hAnsi="Cambria" w:cs="Mangal"/>
      <w:kern w:val="2"/>
      <w:sz w:val="24"/>
      <w:szCs w:val="24"/>
      <w:lang w:eastAsia="hi-IN" w:bidi="hi-IN"/>
    </w:rPr>
  </w:style>
  <w:style w:type="paragraph" w:styleId="Titolo2">
    <w:name w:val="heading 2"/>
    <w:basedOn w:val="Normale"/>
    <w:next w:val="Corpotesto"/>
    <w:link w:val="Titolo2Carattere"/>
    <w:qFormat/>
    <w:rsid w:val="00E76463"/>
    <w:pPr>
      <w:keepNext/>
      <w:keepLines/>
      <w:numPr>
        <w:ilvl w:val="1"/>
        <w:numId w:val="1"/>
      </w:numPr>
      <w:spacing w:before="200"/>
      <w:outlineLvl w:val="1"/>
    </w:pPr>
    <w:rPr>
      <w:rFonts w:cs="font407"/>
      <w:b/>
      <w:bCs/>
      <w:color w:val="4F81BD"/>
      <w:sz w:val="26"/>
      <w:szCs w:val="23"/>
    </w:rPr>
  </w:style>
  <w:style w:type="paragraph" w:styleId="Titolo3">
    <w:name w:val="heading 3"/>
    <w:basedOn w:val="Normale"/>
    <w:next w:val="Corpotesto"/>
    <w:link w:val="Titolo3Carattere"/>
    <w:qFormat/>
    <w:rsid w:val="00E76463"/>
    <w:pPr>
      <w:keepNext/>
      <w:keepLines/>
      <w:numPr>
        <w:ilvl w:val="2"/>
        <w:numId w:val="1"/>
      </w:numPr>
      <w:spacing w:before="200"/>
      <w:outlineLvl w:val="2"/>
    </w:pPr>
    <w:rPr>
      <w:rFonts w:cs="font407"/>
      <w:b/>
      <w:bCs/>
      <w:color w:val="4F81BD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qFormat/>
    <w:rsid w:val="00E76463"/>
    <w:rPr>
      <w:rFonts w:ascii="Cambria" w:eastAsia="SimSun" w:hAnsi="Cambria" w:cs="font407"/>
      <w:b/>
      <w:bCs/>
      <w:color w:val="4F81BD"/>
      <w:kern w:val="2"/>
      <w:sz w:val="26"/>
      <w:szCs w:val="23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qFormat/>
    <w:rsid w:val="00E76463"/>
    <w:rPr>
      <w:rFonts w:ascii="Cambria" w:eastAsia="SimSun" w:hAnsi="Cambria" w:cs="font407"/>
      <w:b/>
      <w:bCs/>
      <w:color w:val="4F81BD"/>
      <w:kern w:val="2"/>
      <w:sz w:val="24"/>
      <w:szCs w:val="21"/>
      <w:lang w:eastAsia="hi-IN" w:bidi="hi-IN"/>
    </w:rPr>
  </w:style>
  <w:style w:type="character" w:customStyle="1" w:styleId="CollegamentoInternet">
    <w:name w:val="Collegamento Internet"/>
    <w:basedOn w:val="Carpredefinitoparagrafo"/>
    <w:rsid w:val="00E76463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E76463"/>
    <w:rPr>
      <w:rFonts w:ascii="Cambria" w:eastAsia="SimSun" w:hAnsi="Cambria" w:cs="Mangal"/>
      <w:kern w:val="2"/>
      <w:sz w:val="24"/>
      <w:szCs w:val="21"/>
      <w:lang w:eastAsia="hi-I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6463"/>
    <w:rPr>
      <w:rFonts w:ascii="Tahoma" w:eastAsia="SimSun" w:hAnsi="Tahoma" w:cs="Mangal"/>
      <w:kern w:val="2"/>
      <w:sz w:val="16"/>
      <w:szCs w:val="14"/>
      <w:lang w:eastAsia="hi-IN" w:bidi="hi-I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76463"/>
    <w:pPr>
      <w:spacing w:after="120"/>
    </w:pPr>
    <w:rPr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qFormat/>
    <w:rsid w:val="00E764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qFormat/>
    <w:rsid w:val="00E76463"/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6463"/>
    <w:pPr>
      <w:spacing w:line="240" w:lineRule="auto"/>
    </w:pPr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semiHidden/>
    <w:unhideWhenUsed/>
    <w:qFormat/>
    <w:rsid w:val="004B7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eldo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ic811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ic811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PASQUALE NATALE</cp:lastModifiedBy>
  <cp:revision>5</cp:revision>
  <dcterms:created xsi:type="dcterms:W3CDTF">2019-11-08T08:41:00Z</dcterms:created>
  <dcterms:modified xsi:type="dcterms:W3CDTF">2023-11-20T07:18:00Z</dcterms:modified>
  <dc:language>it-IT</dc:language>
</cp:coreProperties>
</file>